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F9927" w14:textId="77777777" w:rsidR="00110D94" w:rsidRPr="00637463" w:rsidRDefault="00110D94" w:rsidP="00110D9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lv-LV"/>
        </w:rPr>
      </w:pPr>
      <w:r w:rsidRPr="00637463">
        <w:rPr>
          <w:rFonts w:ascii="Calibri" w:eastAsia="Calibri" w:hAnsi="Calibri" w:cs="Calibri"/>
          <w:b/>
          <w:bCs/>
          <w:sz w:val="24"/>
          <w:szCs w:val="24"/>
          <w:u w:val="single"/>
          <w:lang w:eastAsia="lv-LV"/>
        </w:rPr>
        <w:t>Nīcas  novada  domes   sēde</w:t>
      </w:r>
    </w:p>
    <w:p w14:paraId="098340B7" w14:textId="77777777" w:rsidR="00110D94" w:rsidRPr="00637463" w:rsidRDefault="00110D94" w:rsidP="00110D9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eastAsia="lv-LV"/>
        </w:rPr>
      </w:pPr>
      <w:r w:rsidRPr="00637463">
        <w:rPr>
          <w:rFonts w:ascii="Calibri" w:eastAsia="Calibri" w:hAnsi="Calibri" w:cs="Calibri"/>
          <w:b/>
          <w:bCs/>
          <w:sz w:val="24"/>
          <w:szCs w:val="24"/>
          <w:u w:val="single"/>
          <w:lang w:eastAsia="lv-LV"/>
        </w:rPr>
        <w:t>10.08.2020</w:t>
      </w:r>
    </w:p>
    <w:p w14:paraId="0B567444" w14:textId="77777777" w:rsidR="00110D94" w:rsidRPr="00637463" w:rsidRDefault="00110D94" w:rsidP="00110D9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lv-LV"/>
        </w:rPr>
      </w:pPr>
    </w:p>
    <w:p w14:paraId="0EB708A2" w14:textId="77777777" w:rsidR="00110D94" w:rsidRPr="00637463" w:rsidRDefault="00110D94" w:rsidP="00110D94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lv-LV"/>
        </w:rPr>
      </w:pPr>
    </w:p>
    <w:p w14:paraId="1ED2DD9C" w14:textId="77777777" w:rsidR="00110D94" w:rsidRPr="00637463" w:rsidRDefault="00110D94" w:rsidP="00110D94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DARBA  KĀRTĪBA</w:t>
      </w:r>
    </w:p>
    <w:p w14:paraId="1A8C6A56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Zemes un īpašumu jautājumi</w:t>
      </w:r>
    </w:p>
    <w:p w14:paraId="17D835B8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zemes ierīcības projektiem</w:t>
      </w:r>
    </w:p>
    <w:p w14:paraId="5C918A77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pirmpirkuma tiesībām  uz nekustamiem īpašumiem</w:t>
      </w:r>
    </w:p>
    <w:p w14:paraId="5679E107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detālplānojumu</w:t>
      </w:r>
    </w:p>
    <w:p w14:paraId="1CBAB5AB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Saistošiem noteikumiem  Nr. 8 (sabiedriskā  kārtība)</w:t>
      </w:r>
    </w:p>
    <w:p w14:paraId="41D818B8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papildus līdzekļiem Nīcas vidusskolai</w:t>
      </w:r>
    </w:p>
    <w:p w14:paraId="1A391C25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datorsistēmu tehniķi</w:t>
      </w:r>
    </w:p>
    <w:p w14:paraId="1BF96DFE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pateicību</w:t>
      </w:r>
    </w:p>
    <w:p w14:paraId="4AFD65BD" w14:textId="5EDA1C3A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dzīvojamās telpas lietošan</w:t>
      </w:r>
      <w:r w:rsidR="00680B71">
        <w:rPr>
          <w:rFonts w:ascii="Calibri" w:eastAsia="Calibri" w:hAnsi="Calibri" w:cs="Calibri"/>
          <w:sz w:val="24"/>
          <w:szCs w:val="24"/>
          <w:lang w:eastAsia="lv-LV"/>
        </w:rPr>
        <w:t>as</w:t>
      </w:r>
      <w:r w:rsidRPr="00637463">
        <w:rPr>
          <w:rFonts w:ascii="Calibri" w:eastAsia="Calibri" w:hAnsi="Calibri" w:cs="Calibri"/>
          <w:sz w:val="24"/>
          <w:szCs w:val="24"/>
          <w:lang w:eastAsia="lv-LV"/>
        </w:rPr>
        <w:t xml:space="preserve">  tiesībām</w:t>
      </w:r>
    </w:p>
    <w:p w14:paraId="7634F3E6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telpu īres tiesību maiņu</w:t>
      </w:r>
    </w:p>
    <w:p w14:paraId="687DC280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telpu nomu</w:t>
      </w:r>
    </w:p>
    <w:p w14:paraId="3B9BA3C2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 amata  vietu pirmsskolas izglītības iestādē ‘’Spārīte’’</w:t>
      </w:r>
    </w:p>
    <w:p w14:paraId="5CE61B99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Nīcas Mūzikas  skolas  direktores  iesniegumu</w:t>
      </w:r>
    </w:p>
    <w:p w14:paraId="02BD996C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 finansējuma  piešķiršanu Otaņķu senlietu  krātuves  telpu  remontam</w:t>
      </w:r>
    </w:p>
    <w:p w14:paraId="3EB379BC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dalību projektā</w:t>
      </w:r>
    </w:p>
    <w:p w14:paraId="0651EF4E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Dižās muižas klēts būvniecības ieceres dokumentācijas izstrādi</w:t>
      </w:r>
    </w:p>
    <w:p w14:paraId="10562AD4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4"/>
          <w:szCs w:val="24"/>
          <w:lang w:eastAsia="lv-LV"/>
        </w:rPr>
      </w:pPr>
      <w:r w:rsidRPr="00637463">
        <w:rPr>
          <w:rFonts w:ascii="Calibri" w:eastAsia="Calibri" w:hAnsi="Calibri" w:cs="Calibri"/>
          <w:sz w:val="24"/>
          <w:szCs w:val="24"/>
          <w:lang w:eastAsia="lv-LV"/>
        </w:rPr>
        <w:t>Par amata  vietām  pirmsskolas izglītības iestādē ‘’Spārīte’’</w:t>
      </w:r>
    </w:p>
    <w:p w14:paraId="54B5AFED" w14:textId="77777777" w:rsidR="00110D94" w:rsidRPr="00637463" w:rsidRDefault="00110D94" w:rsidP="00110D94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bCs/>
          <w:sz w:val="24"/>
          <w:szCs w:val="24"/>
          <w:lang w:eastAsia="lv-LV"/>
        </w:rPr>
      </w:pPr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Par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Nīcas</w:t>
      </w:r>
      <w:proofErr w:type="spellEnd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novada</w:t>
      </w:r>
      <w:proofErr w:type="spellEnd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izglītības</w:t>
      </w:r>
      <w:proofErr w:type="spellEnd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iestāžu</w:t>
      </w:r>
      <w:proofErr w:type="spellEnd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pedagoģisko</w:t>
      </w:r>
      <w:proofErr w:type="spellEnd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darbinieku</w:t>
      </w:r>
      <w:proofErr w:type="spellEnd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naudas</w:t>
      </w:r>
      <w:proofErr w:type="spellEnd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 xml:space="preserve"> </w:t>
      </w:r>
      <w:proofErr w:type="spellStart"/>
      <w:r w:rsidRPr="00637463">
        <w:rPr>
          <w:rFonts w:ascii="Calibri" w:eastAsia="Calibri" w:hAnsi="Calibri" w:cs="Arial"/>
          <w:bCs/>
          <w:sz w:val="24"/>
          <w:szCs w:val="24"/>
          <w:lang w:val="de-DE" w:eastAsia="lv-LV"/>
        </w:rPr>
        <w:t>balvām</w:t>
      </w:r>
      <w:proofErr w:type="spellEnd"/>
    </w:p>
    <w:p w14:paraId="592AF7AE" w14:textId="77777777" w:rsidR="00090BA2" w:rsidRDefault="00090BA2"/>
    <w:sectPr w:rsidR="00090B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D05E6"/>
    <w:multiLevelType w:val="hybridMultilevel"/>
    <w:tmpl w:val="A5B46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94"/>
    <w:rsid w:val="00090BA2"/>
    <w:rsid w:val="00110D94"/>
    <w:rsid w:val="00117E29"/>
    <w:rsid w:val="0068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2379"/>
  <w15:chartTrackingRefBased/>
  <w15:docId w15:val="{E32AEB1B-A60B-44FD-81C3-8DA7A94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0D94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Atpakaadreseuzaploksnes">
    <w:name w:val="envelope return"/>
    <w:basedOn w:val="Parasts"/>
    <w:uiPriority w:val="99"/>
    <w:semiHidden/>
    <w:unhideWhenUsed/>
    <w:rsid w:val="00117E29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297</Characters>
  <Application>Microsoft Office Word</Application>
  <DocSecurity>0</DocSecurity>
  <Lines>2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Gunita Šime</cp:lastModifiedBy>
  <cp:revision>2</cp:revision>
  <dcterms:created xsi:type="dcterms:W3CDTF">2020-08-07T11:07:00Z</dcterms:created>
  <dcterms:modified xsi:type="dcterms:W3CDTF">2020-08-07T11:07:00Z</dcterms:modified>
</cp:coreProperties>
</file>